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0C" w:rsidRPr="0063410C" w:rsidRDefault="0063410C" w:rsidP="0063410C">
      <w:pPr>
        <w:jc w:val="center"/>
        <w:rPr>
          <w:rFonts w:ascii="Times New Roman" w:hAnsi="Times New Roman"/>
          <w:b/>
          <w:sz w:val="36"/>
          <w:szCs w:val="36"/>
        </w:rPr>
      </w:pPr>
      <w:r w:rsidRPr="0063410C">
        <w:rPr>
          <w:rFonts w:ascii="Times New Roman" w:hAnsi="Times New Roman"/>
          <w:b/>
          <w:sz w:val="36"/>
          <w:szCs w:val="36"/>
        </w:rPr>
        <w:t>Безопасность детей зимой</w:t>
      </w:r>
    </w:p>
    <w:p w:rsidR="0063410C" w:rsidRPr="0063410C" w:rsidRDefault="0063410C" w:rsidP="0063410C">
      <w:pPr>
        <w:rPr>
          <w:rFonts w:ascii="Times New Roman" w:hAnsi="Times New Roman"/>
          <w:b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Каждая мама старается максимально обезопасить своих детей от всяких опасных ситуаций, которые могут случиться во время прогулок на улице. А сейчас, с наступлением холодного времени года, потенциальных опасностей становится больше, а детская память коротка. И все правила, которые они запоминали в прошлом году, теперь благополучно выветрились из памяти детворы. Поэтому нужно заново учить, как  вести себя на улице зимой. </w:t>
      </w:r>
      <w:r w:rsidRPr="0063410C">
        <w:rPr>
          <w:rFonts w:ascii="Times New Roman" w:hAnsi="Times New Roman"/>
          <w:b/>
          <w:sz w:val="28"/>
          <w:szCs w:val="28"/>
        </w:rPr>
        <w:t>Вот основные моменты!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>Первым делом ребенку нужно запомнить, что надеть шапку, рукавички и застегиваться нужно, не выходя из дома, чтобы холодный воздух не проник под одежду.</w:t>
      </w:r>
    </w:p>
    <w:p w:rsidR="0063410C" w:rsidRPr="0063410C" w:rsidRDefault="0063410C" w:rsidP="0063410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Нельзя есть </w:t>
      </w:r>
      <w:proofErr w:type="gramStart"/>
      <w:r w:rsidRPr="0063410C">
        <w:rPr>
          <w:rFonts w:ascii="Times New Roman" w:hAnsi="Times New Roman"/>
          <w:sz w:val="28"/>
          <w:szCs w:val="28"/>
        </w:rPr>
        <w:t>снег</w:t>
      </w:r>
      <w:proofErr w:type="gramEnd"/>
      <w:r w:rsidRPr="0063410C">
        <w:rPr>
          <w:rFonts w:ascii="Times New Roman" w:hAnsi="Times New Roman"/>
          <w:sz w:val="28"/>
          <w:szCs w:val="28"/>
        </w:rPr>
        <w:t xml:space="preserve"> и грызть сосульки, прикасаться к металлу.</w:t>
      </w:r>
    </w:p>
    <w:p w:rsidR="0063410C" w:rsidRPr="0063410C" w:rsidRDefault="0063410C" w:rsidP="0063410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>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</w:t>
      </w:r>
    </w:p>
    <w:p w:rsidR="0063410C" w:rsidRPr="0063410C" w:rsidRDefault="0063410C" w:rsidP="0063410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>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  толкаться. Опасно привязывать санки друг к другу.</w:t>
      </w:r>
    </w:p>
    <w:p w:rsidR="0063410C" w:rsidRPr="0063410C" w:rsidRDefault="0063410C" w:rsidP="0063410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>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63410C" w:rsidRPr="0063410C" w:rsidRDefault="0063410C" w:rsidP="0063410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Около водоемов  гулять можно только </w:t>
      </w:r>
      <w:proofErr w:type="gramStart"/>
      <w:r w:rsidRPr="0063410C">
        <w:rPr>
          <w:rFonts w:ascii="Times New Roman" w:hAnsi="Times New Roman"/>
          <w:sz w:val="28"/>
          <w:szCs w:val="28"/>
        </w:rPr>
        <w:t>со</w:t>
      </w:r>
      <w:proofErr w:type="gramEnd"/>
      <w:r w:rsidRPr="0063410C">
        <w:rPr>
          <w:rFonts w:ascii="Times New Roman" w:hAnsi="Times New Roman"/>
          <w:sz w:val="28"/>
          <w:szCs w:val="28"/>
        </w:rPr>
        <w:t xml:space="preserve">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— нужно громко звать 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714B32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</w:p>
    <w:p w:rsidR="0063410C" w:rsidRPr="0063410C" w:rsidRDefault="0063410C" w:rsidP="0063410C">
      <w:pPr>
        <w:jc w:val="center"/>
        <w:rPr>
          <w:rFonts w:ascii="Times New Roman" w:hAnsi="Times New Roman"/>
          <w:b/>
          <w:sz w:val="36"/>
          <w:szCs w:val="36"/>
        </w:rPr>
      </w:pPr>
      <w:r w:rsidRPr="0063410C">
        <w:rPr>
          <w:rFonts w:ascii="Times New Roman" w:hAnsi="Times New Roman"/>
          <w:b/>
          <w:sz w:val="36"/>
          <w:szCs w:val="36"/>
        </w:rPr>
        <w:t>Правила безопасности для детей зимой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Зимние прогулки всегда приносят малышам очень много радости. Они еще с осени ждут первого снега, когда можно слепить снеговика, поиграть в снежки </w:t>
      </w:r>
      <w:proofErr w:type="gramStart"/>
      <w:r w:rsidRPr="0063410C">
        <w:rPr>
          <w:rFonts w:ascii="Times New Roman" w:hAnsi="Times New Roman"/>
          <w:sz w:val="28"/>
          <w:szCs w:val="28"/>
        </w:rPr>
        <w:t>и</w:t>
      </w:r>
      <w:proofErr w:type="gramEnd"/>
      <w:r w:rsidRPr="0063410C">
        <w:rPr>
          <w:rFonts w:ascii="Times New Roman" w:hAnsi="Times New Roman"/>
          <w:sz w:val="28"/>
          <w:szCs w:val="28"/>
        </w:rPr>
        <w:t xml:space="preserve"> конечно же покататься на санках.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63410C">
        <w:rPr>
          <w:rFonts w:ascii="Times New Roman" w:hAnsi="Times New Roman"/>
          <w:sz w:val="28"/>
          <w:szCs w:val="28"/>
        </w:rPr>
        <w:t>сожалению</w:t>
      </w:r>
      <w:proofErr w:type="gramEnd"/>
      <w:r w:rsidRPr="0063410C">
        <w:rPr>
          <w:rFonts w:ascii="Times New Roman" w:hAnsi="Times New Roman"/>
          <w:sz w:val="28"/>
          <w:szCs w:val="28"/>
        </w:rPr>
        <w:t xml:space="preserve"> зимнее время имеет и свои минусы – простуда, ушибы, переохлаждение, обморожение. Этот перечень можно еще продолжить, но…..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>Как же обезопасить своего малыша от неприятностей на прогулке зимой?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>В этом нам помогут очень простые и всем знакомые правила безопасности для детей зимой. Напомним их сегодня еще раз.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>Сильный пронизывающий ветер и низкая температура – это основные факторы риска для ребенка.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  <w:u w:val="single"/>
        </w:rPr>
      </w:pPr>
      <w:r w:rsidRPr="0063410C">
        <w:rPr>
          <w:rFonts w:ascii="Times New Roman" w:hAnsi="Times New Roman"/>
          <w:sz w:val="28"/>
          <w:szCs w:val="28"/>
          <w:u w:val="single"/>
        </w:rPr>
        <w:t>Поэтому малыш должен знать: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  <w:u w:val="single"/>
        </w:rPr>
      </w:pP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lastRenderedPageBreak/>
        <w:t>Надевать рукавички, шапку, застегивать все пуговицы нужно еще до выхода на улицу. Поскольку холодный воздух может проникнуть под одежку;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Периодически заходить в дом, чтобы согреться и снять влажную одежду;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Нельзя оставаться на улице когда метель или очень сильный мороз и ветер;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Нельзя грызть сосульки и есть снег. Поскольку снег очень грязный в нем могут быть токсичные вещества. Да и можно запросто простудиться;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Нельзя прикладывать язычок к металлу;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Нужно ходить посередине тротуара, подальше от крыш домов. Ведь с крыши дома может упасть большая глыба снега вместе с сосульками;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Когда на тротуаре сплошной лед, ходить нужно маленькими шагами, наступая при этом на всю подошву;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Нельзя стоя кататься на санках, а на лыжах и коньках кататься нужно только в специально отведенных местах;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Если на горке много детей, нельзя толкаться и драться. А если горка расположена рядом с дорогой, или рядом много деревьев или забор, то для игры лучше подыскать другое место;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Снежки лепить небольшие, кидать их не очень сильно, а кидать в лицо вообще запрещено.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  <w:u w:val="single"/>
        </w:rPr>
      </w:pPr>
      <w:r w:rsidRPr="0063410C">
        <w:rPr>
          <w:rFonts w:ascii="Times New Roman" w:hAnsi="Times New Roman"/>
          <w:sz w:val="28"/>
          <w:szCs w:val="28"/>
          <w:u w:val="single"/>
        </w:rPr>
        <w:t>Родителям же нужно позаботиться: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Надеть яркую верхнюю одежду для ребенка, которую легко заметить на расстоянии;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Выбрать для малыша подходящее время для прогулки, ведь зимой темнеет очень быстро. И приходиться возвращаться домой тогда, когда на улице горят фонари.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Поэтому, особая рекомендация, надевать на куртку и на обувь ребенка специальную светоотражающую полоску. Или можно прикрепить небольшие светоотражающие игрушки. Обычно они крепятся на рюкзак ребенка. В темноте такая полоска станет заметнее и водитель быстрее ее увидит. Что особенно важно, ведь быстро остановить машину на скользкой дороге практически невозможно;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Следите за состоянием снега, не позволяйте детям строить пещеры и тоннели из снега, который может обвалиться;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Проследите, чтобы ребенок не играл возле дороги и в зоне работы снегоуборочной машины;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 xml:space="preserve"> Если у вас не очень высокий дом, регулярно очищайте крышу от снега и сосулек, и не позволяйте ребенку самому срывать сосульки с крыши.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r w:rsidRPr="0063410C">
        <w:rPr>
          <w:rFonts w:ascii="Times New Roman" w:hAnsi="Times New Roman"/>
          <w:sz w:val="28"/>
          <w:szCs w:val="28"/>
        </w:rPr>
        <w:t>Это основные правила безопасности для детей зимой.</w:t>
      </w:r>
    </w:p>
    <w:p w:rsidR="0063410C" w:rsidRPr="0063410C" w:rsidRDefault="0063410C" w:rsidP="0063410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410C">
        <w:rPr>
          <w:rFonts w:ascii="Times New Roman" w:hAnsi="Times New Roman"/>
          <w:sz w:val="28"/>
          <w:szCs w:val="28"/>
        </w:rPr>
        <w:t xml:space="preserve"> И выполнять их совсем не сложно.</w:t>
      </w:r>
    </w:p>
    <w:p w:rsidR="0063410C" w:rsidRPr="0063410C" w:rsidRDefault="0063410C">
      <w:pPr>
        <w:rPr>
          <w:rFonts w:ascii="Times New Roman" w:hAnsi="Times New Roman"/>
          <w:sz w:val="28"/>
          <w:szCs w:val="28"/>
        </w:rPr>
      </w:pPr>
    </w:p>
    <w:sectPr w:rsidR="0063410C" w:rsidRPr="0063410C" w:rsidSect="0063410C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2DC"/>
    <w:multiLevelType w:val="hybridMultilevel"/>
    <w:tmpl w:val="211A3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B0"/>
    <w:rsid w:val="0015532B"/>
    <w:rsid w:val="00274BDF"/>
    <w:rsid w:val="0063410C"/>
    <w:rsid w:val="00714B32"/>
    <w:rsid w:val="00C25230"/>
    <w:rsid w:val="00D5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41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41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41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410C"/>
    <w:rPr>
      <w:b/>
      <w:bCs/>
    </w:rPr>
  </w:style>
  <w:style w:type="character" w:styleId="a8">
    <w:name w:val="Emphasis"/>
    <w:basedOn w:val="a0"/>
    <w:uiPriority w:val="20"/>
    <w:qFormat/>
    <w:rsid w:val="006341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410C"/>
    <w:rPr>
      <w:szCs w:val="32"/>
    </w:rPr>
  </w:style>
  <w:style w:type="paragraph" w:styleId="aa">
    <w:name w:val="List Paragraph"/>
    <w:basedOn w:val="a"/>
    <w:uiPriority w:val="34"/>
    <w:qFormat/>
    <w:rsid w:val="006341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410C"/>
    <w:rPr>
      <w:i/>
    </w:rPr>
  </w:style>
  <w:style w:type="character" w:customStyle="1" w:styleId="22">
    <w:name w:val="Цитата 2 Знак"/>
    <w:basedOn w:val="a0"/>
    <w:link w:val="21"/>
    <w:uiPriority w:val="29"/>
    <w:rsid w:val="006341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41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410C"/>
    <w:rPr>
      <w:b/>
      <w:i/>
      <w:sz w:val="24"/>
    </w:rPr>
  </w:style>
  <w:style w:type="character" w:styleId="ad">
    <w:name w:val="Subtle Emphasis"/>
    <w:uiPriority w:val="19"/>
    <w:qFormat/>
    <w:rsid w:val="006341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41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41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41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41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41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41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41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41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410C"/>
    <w:rPr>
      <w:b/>
      <w:bCs/>
    </w:rPr>
  </w:style>
  <w:style w:type="character" w:styleId="a8">
    <w:name w:val="Emphasis"/>
    <w:basedOn w:val="a0"/>
    <w:uiPriority w:val="20"/>
    <w:qFormat/>
    <w:rsid w:val="006341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410C"/>
    <w:rPr>
      <w:szCs w:val="32"/>
    </w:rPr>
  </w:style>
  <w:style w:type="paragraph" w:styleId="aa">
    <w:name w:val="List Paragraph"/>
    <w:basedOn w:val="a"/>
    <w:uiPriority w:val="34"/>
    <w:qFormat/>
    <w:rsid w:val="006341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410C"/>
    <w:rPr>
      <w:i/>
    </w:rPr>
  </w:style>
  <w:style w:type="character" w:customStyle="1" w:styleId="22">
    <w:name w:val="Цитата 2 Знак"/>
    <w:basedOn w:val="a0"/>
    <w:link w:val="21"/>
    <w:uiPriority w:val="29"/>
    <w:rsid w:val="006341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41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410C"/>
    <w:rPr>
      <w:b/>
      <w:i/>
      <w:sz w:val="24"/>
    </w:rPr>
  </w:style>
  <w:style w:type="character" w:styleId="ad">
    <w:name w:val="Subtle Emphasis"/>
    <w:uiPriority w:val="19"/>
    <w:qFormat/>
    <w:rsid w:val="006341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41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41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41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41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41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3973</Characters>
  <Application>Microsoft Office Word</Application>
  <DocSecurity>0</DocSecurity>
  <Lines>33</Lines>
  <Paragraphs>9</Paragraphs>
  <ScaleCrop>false</ScaleCrop>
  <Company>Home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2015-01-30T11:22:00Z</dcterms:created>
  <dcterms:modified xsi:type="dcterms:W3CDTF">2015-01-30T11:25:00Z</dcterms:modified>
</cp:coreProperties>
</file>